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both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2249" w:firstLineChars="700"/>
        <w:jc w:val="both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贵州经贸职业技术学院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教育科学系“多元文化节”服务采购项目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shd w:val="clear" w:color="auto" w:fill="FFFFFF"/>
          <w:lang w:val="en-US" w:eastAsia="zh-CN"/>
        </w:rPr>
        <w:t>报价函</w:t>
      </w:r>
    </w:p>
    <w:tbl>
      <w:tblPr>
        <w:tblStyle w:val="10"/>
        <w:tblpPr w:leftFromText="180" w:rightFromText="180" w:vertAnchor="text" w:horzAnchor="page" w:tblpX="1887" w:tblpY="807"/>
        <w:tblOverlap w:val="never"/>
        <w:tblW w:w="830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09"/>
        <w:gridCol w:w="1297"/>
        <w:gridCol w:w="1579"/>
        <w:gridCol w:w="2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序号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项目名称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采购限价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（元）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2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教育科学系“多元文化节”服务采购项目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80000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响应附件采购清单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所有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830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atLeast"/>
              <w:ind w:right="0" w:rightChars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aps w:val="0"/>
                <w:color w:val="444444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本表由贵州经贸职业技术学院教育科学系制</w:t>
            </w:r>
          </w:p>
        </w:tc>
      </w:tr>
    </w:tbl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报价单位（盖章）：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报价日期：</w:t>
      </w:r>
      <w:bookmarkStart w:id="0" w:name="_GoBack"/>
      <w:bookmarkEnd w:id="0"/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 系 人：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textAlignment w:val="baseline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联系电话：</w:t>
      </w:r>
    </w:p>
    <w:p>
      <w:pPr>
        <w:pStyle w:val="9"/>
        <w:widowControl/>
        <w:shd w:val="clear" w:color="auto" w:fill="FFFFFF"/>
        <w:spacing w:beforeAutospacing="0" w:afterAutospacing="0" w:line="520" w:lineRule="exact"/>
        <w:ind w:left="0" w:leftChars="0" w:firstLine="0" w:firstLineChars="0"/>
        <w:jc w:val="center"/>
        <w:textAlignment w:val="baseline"/>
        <w:rPr>
          <w:rFonts w:hint="default" w:ascii="宋体" w:hAnsi="宋体" w:eastAsia="宋体" w:cs="宋体"/>
          <w:b/>
          <w:bCs/>
          <w:sz w:val="24"/>
          <w:szCs w:val="24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2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NGJjOTAxOTkzZWFkMzMzOTEzNDNlYjkxYzQ0NzYifQ=="/>
  </w:docVars>
  <w:rsids>
    <w:rsidRoot w:val="00000000"/>
    <w:rsid w:val="000C0132"/>
    <w:rsid w:val="00207276"/>
    <w:rsid w:val="01B51370"/>
    <w:rsid w:val="0551512C"/>
    <w:rsid w:val="0695293A"/>
    <w:rsid w:val="08AE1559"/>
    <w:rsid w:val="090F6FD3"/>
    <w:rsid w:val="0A593F28"/>
    <w:rsid w:val="0BD23798"/>
    <w:rsid w:val="0DAC6D46"/>
    <w:rsid w:val="0FB736AF"/>
    <w:rsid w:val="10336949"/>
    <w:rsid w:val="11976717"/>
    <w:rsid w:val="14B079B8"/>
    <w:rsid w:val="15810396"/>
    <w:rsid w:val="158E4C95"/>
    <w:rsid w:val="18E305BD"/>
    <w:rsid w:val="1A233FC0"/>
    <w:rsid w:val="1A9E1F6D"/>
    <w:rsid w:val="1BC54766"/>
    <w:rsid w:val="1DDF2092"/>
    <w:rsid w:val="1ED81B0C"/>
    <w:rsid w:val="1F311295"/>
    <w:rsid w:val="210D2CA3"/>
    <w:rsid w:val="221A4F44"/>
    <w:rsid w:val="227368B6"/>
    <w:rsid w:val="27AF113A"/>
    <w:rsid w:val="305E198D"/>
    <w:rsid w:val="31382C99"/>
    <w:rsid w:val="319850BB"/>
    <w:rsid w:val="32D714CB"/>
    <w:rsid w:val="35F6273E"/>
    <w:rsid w:val="3890197A"/>
    <w:rsid w:val="3946741F"/>
    <w:rsid w:val="3ED85B23"/>
    <w:rsid w:val="3F6F6666"/>
    <w:rsid w:val="445C433C"/>
    <w:rsid w:val="44DE7A71"/>
    <w:rsid w:val="455B5766"/>
    <w:rsid w:val="48524FDD"/>
    <w:rsid w:val="48BB02CE"/>
    <w:rsid w:val="495D6F47"/>
    <w:rsid w:val="4C2323F6"/>
    <w:rsid w:val="4CA41B8B"/>
    <w:rsid w:val="4DAE364E"/>
    <w:rsid w:val="4E8C007F"/>
    <w:rsid w:val="4EBB4936"/>
    <w:rsid w:val="506D3742"/>
    <w:rsid w:val="53EA5C2F"/>
    <w:rsid w:val="53FF1752"/>
    <w:rsid w:val="545A04B8"/>
    <w:rsid w:val="545C0790"/>
    <w:rsid w:val="570C25B0"/>
    <w:rsid w:val="5A4410A4"/>
    <w:rsid w:val="5A7C5C94"/>
    <w:rsid w:val="5C513D0D"/>
    <w:rsid w:val="61B04107"/>
    <w:rsid w:val="62DC525C"/>
    <w:rsid w:val="639C2195"/>
    <w:rsid w:val="67240A10"/>
    <w:rsid w:val="68B54CC5"/>
    <w:rsid w:val="70B22CB9"/>
    <w:rsid w:val="726F4DDB"/>
    <w:rsid w:val="72782B2B"/>
    <w:rsid w:val="747C351C"/>
    <w:rsid w:val="79663B8D"/>
    <w:rsid w:val="797C777C"/>
    <w:rsid w:val="7BCA7001"/>
    <w:rsid w:val="7DE60717"/>
    <w:rsid w:val="7FD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qFormat/>
    <w:uiPriority w:val="9"/>
    <w:pPr>
      <w:keepNext/>
      <w:keepLines/>
      <w:spacing w:before="2" w:beforeLines="2" w:after="2" w:afterLines="2" w:line="360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3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32"/>
    </w:rPr>
  </w:style>
  <w:style w:type="character" w:default="1" w:styleId="12">
    <w:name w:val="Default Paragraph Font"/>
    <w:qFormat/>
    <w:uiPriority w:val="1"/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sz w:val="32"/>
    </w:rPr>
  </w:style>
  <w:style w:type="paragraph" w:styleId="5">
    <w:name w:val="Normal Indent"/>
    <w:basedOn w:val="1"/>
    <w:qFormat/>
    <w:uiPriority w:val="0"/>
    <w:pPr>
      <w:spacing w:line="360" w:lineRule="auto"/>
      <w:ind w:firstLine="420"/>
    </w:pPr>
    <w:rPr>
      <w:rFonts w:ascii="宋体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7"/>
    <w:qFormat/>
    <w:uiPriority w:val="0"/>
    <w:rPr>
      <w:kern w:val="2"/>
      <w:sz w:val="18"/>
      <w:szCs w:val="18"/>
    </w:rPr>
  </w:style>
  <w:style w:type="table" w:customStyle="1" w:styleId="16">
    <w:name w:val="网格型1"/>
    <w:basedOn w:val="10"/>
    <w:qFormat/>
    <w:uiPriority w:val="0"/>
    <w:pPr>
      <w:widowControl w:val="0"/>
      <w:jc w:val="both"/>
    </w:pPr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批注框文本 Char"/>
    <w:basedOn w:val="12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90C33-273C-4459-B8BD-B7D2CA9BB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109</Words>
  <Characters>113</Characters>
  <Paragraphs>39</Paragraphs>
  <TotalTime>0</TotalTime>
  <ScaleCrop>false</ScaleCrop>
  <LinksUpToDate>false</LinksUpToDate>
  <CharactersWithSpaces>116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2021-07-15T08:39:00Z</dcterms:created>
  <dc:creator>Administrator</dc:creator>
  <cp:lastModifiedBy>Z,</cp:lastModifiedBy>
  <cp:lastPrinted>2022-01-13T02:33:00Z</cp:lastPrinted>
  <dcterms:modified xsi:type="dcterms:W3CDTF">2023-05-08T13:35:08Z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7AE2D0CC521F49619133C345F92AC52B</vt:lpwstr>
  </property>
</Properties>
</file>